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</w:p>
    <w:p w:rsidR="004A6F10" w:rsidRPr="009029B9" w:rsidRDefault="00B14AC2" w:rsidP="009029B9">
      <w:pPr>
        <w:spacing w:after="0"/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>Pre-</w:t>
      </w:r>
      <w:r w:rsidR="00EE461F">
        <w:rPr>
          <w:rFonts w:ascii="Kristen ITC" w:hAnsi="Kristen ITC"/>
          <w:b/>
          <w:sz w:val="52"/>
        </w:rPr>
        <w:t>K</w:t>
      </w:r>
      <w:bookmarkStart w:id="0" w:name="_GoBack"/>
      <w:bookmarkEnd w:id="0"/>
      <w:r w:rsidR="009029B9" w:rsidRPr="009029B9">
        <w:rPr>
          <w:rFonts w:ascii="Kristen ITC" w:hAnsi="Kristen ITC"/>
          <w:b/>
          <w:sz w:val="52"/>
        </w:rPr>
        <w:t xml:space="preserve"> Classroom Schedule</w:t>
      </w:r>
    </w:p>
    <w:p w:rsidR="009029B9" w:rsidRPr="00B14AC2" w:rsidRDefault="009029B9" w:rsidP="009029B9">
      <w:pPr>
        <w:spacing w:after="0"/>
        <w:jc w:val="center"/>
        <w:rPr>
          <w:rFonts w:ascii="Kristen ITC" w:hAnsi="Kristen ITC"/>
          <w:b/>
          <w:sz w:val="32"/>
        </w:rPr>
      </w:pPr>
    </w:p>
    <w:p w:rsidR="009029B9" w:rsidRPr="009029B9" w:rsidRDefault="009029B9">
      <w:pPr>
        <w:rPr>
          <w:rFonts w:ascii="Kristen ITC" w:hAnsi="Kristen ITC"/>
        </w:rPr>
      </w:pP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6:30-8:00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Arrival and Breakfast</w:t>
      </w:r>
      <w:r>
        <w:rPr>
          <w:rFonts w:ascii="Kristen ITC" w:hAnsi="Kristen ITC"/>
          <w:sz w:val="28"/>
          <w:szCs w:val="24"/>
        </w:rPr>
        <w:tab/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8:00-9:15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Free Play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9:15-9:30</w:t>
      </w:r>
      <w:r w:rsidR="009029B9" w:rsidRPr="009029B9"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Clean Up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9:30-10:00</w:t>
      </w:r>
      <w:r>
        <w:rPr>
          <w:rFonts w:ascii="Kristen ITC" w:hAnsi="Kristen ITC"/>
          <w:sz w:val="28"/>
          <w:szCs w:val="24"/>
        </w:rPr>
        <w:tab/>
      </w:r>
      <w:r w:rsidR="009029B9" w:rsidRPr="009029B9"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>Circle Time</w:t>
      </w:r>
    </w:p>
    <w:p w:rsidR="009029B9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10:00-10:15</w:t>
      </w:r>
      <w:r>
        <w:rPr>
          <w:rFonts w:ascii="Kristen ITC" w:hAnsi="Kristen ITC"/>
          <w:sz w:val="28"/>
          <w:szCs w:val="24"/>
        </w:rPr>
        <w:tab/>
        <w:t>Snack</w:t>
      </w:r>
    </w:p>
    <w:p w:rsid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10:15-11:00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Centers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11:00-12:15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Gross motor play/outdoor play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12:15-12:45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Bathroom/Lunch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12:45-1:00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Transition to rest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1:00-2:30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Rest/Quiet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2:30-3:00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Waking Transition/bathroom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3:00-3:15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Afternoon snack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3:15-3:30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Story time</w:t>
      </w:r>
    </w:p>
    <w:p w:rsidR="00B14AC2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3:30-5:00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  <w:t>Gross motor play/outdoor play</w:t>
      </w:r>
    </w:p>
    <w:p w:rsidR="00B14AC2" w:rsidRPr="009029B9" w:rsidRDefault="00B14AC2">
      <w:pPr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5:00-5:30</w:t>
      </w:r>
      <w:r>
        <w:rPr>
          <w:rFonts w:ascii="Kristen ITC" w:hAnsi="Kristen ITC"/>
          <w:sz w:val="28"/>
          <w:szCs w:val="24"/>
        </w:rPr>
        <w:tab/>
      </w:r>
      <w:r>
        <w:rPr>
          <w:rFonts w:ascii="Kristen ITC" w:hAnsi="Kristen ITC"/>
          <w:sz w:val="28"/>
          <w:szCs w:val="24"/>
        </w:rPr>
        <w:tab/>
      </w:r>
      <w:proofErr w:type="gramStart"/>
      <w:r>
        <w:rPr>
          <w:rFonts w:ascii="Kristen ITC" w:hAnsi="Kristen ITC"/>
          <w:sz w:val="28"/>
          <w:szCs w:val="24"/>
        </w:rPr>
        <w:t>Free</w:t>
      </w:r>
      <w:proofErr w:type="gramEnd"/>
      <w:r>
        <w:rPr>
          <w:rFonts w:ascii="Kristen ITC" w:hAnsi="Kristen ITC"/>
          <w:sz w:val="28"/>
          <w:szCs w:val="24"/>
        </w:rPr>
        <w:t xml:space="preserve"> play and departure</w:t>
      </w:r>
    </w:p>
    <w:sectPr w:rsidR="00B14AC2" w:rsidRPr="009029B9" w:rsidSect="009029B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9"/>
    <w:rsid w:val="005B4B34"/>
    <w:rsid w:val="009029B9"/>
    <w:rsid w:val="00B14AC2"/>
    <w:rsid w:val="00E33C45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23D0-463E-4B6E-B14F-82641360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2015-01-17T01:05:00Z</dcterms:created>
  <dcterms:modified xsi:type="dcterms:W3CDTF">2015-01-17T01:05:00Z</dcterms:modified>
</cp:coreProperties>
</file>